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4415F7"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4D44E2" w:rsidRPr="004D44E2">
        <w:rPr>
          <w:rFonts w:ascii="Arial Narrow" w:hAnsi="Arial Narrow" w:cs="Arial"/>
          <w:b/>
          <w:color w:val="000000"/>
          <w:sz w:val="28"/>
          <w:szCs w:val="28"/>
        </w:rPr>
        <w:t>Reverse Osmosis Water Purification System</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4D44E2">
        <w:rPr>
          <w:rFonts w:ascii="Arial Narrow" w:eastAsia="Calibri" w:hAnsi="Arial Narrow" w:cs="Arial"/>
          <w:b/>
          <w:sz w:val="28"/>
          <w:szCs w:val="28"/>
          <w:lang w:val="en-ZA"/>
        </w:rPr>
        <w:t>0069528</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4D44E2">
        <w:rPr>
          <w:rFonts w:ascii="Arial Narrow" w:eastAsia="Calibri" w:hAnsi="Arial Narrow" w:cs="Arial"/>
          <w:b/>
          <w:sz w:val="28"/>
          <w:szCs w:val="28"/>
          <w:lang w:val="en-ZA"/>
        </w:rPr>
        <w:t>22 August</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0C4F46">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0C4F46">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0C4F46">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0C4F46">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0C4F46">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0C4F46">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0C4F46">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0C4F46">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0C4F46">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0C4F46">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0C4F46">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0C4F46">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4D44E2">
              <w:rPr>
                <w:rFonts w:ascii="Arial Narrow" w:hAnsi="Arial Narrow"/>
                <w:b/>
                <w:sz w:val="20"/>
                <w:lang w:val="en-GB"/>
              </w:rPr>
              <w:t xml:space="preserve"> - 0069528</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4D44E2"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22 August</w:t>
            </w:r>
            <w:r w:rsidR="00A42805">
              <w:rPr>
                <w:rFonts w:ascii="Arial Narrow" w:hAnsi="Arial Narrow"/>
                <w:b/>
                <w:sz w:val="20"/>
                <w:lang w:val="en-GB"/>
              </w:rPr>
              <w:t xml:space="preserve">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4D44E2" w:rsidP="004D44E2">
            <w:pPr>
              <w:rPr>
                <w:rFonts w:ascii="Arial Narrow" w:hAnsi="Arial Narrow" w:cs="Arial"/>
                <w:b/>
                <w:color w:val="000000"/>
                <w:sz w:val="20"/>
                <w:szCs w:val="20"/>
              </w:rPr>
            </w:pPr>
            <w:r w:rsidRPr="004D44E2">
              <w:rPr>
                <w:rFonts w:ascii="Arial Narrow" w:eastAsia="Arial Unicode MS" w:hAnsi="Arial Narrow" w:cs="Arial Unicode MS"/>
                <w:b/>
                <w:sz w:val="20"/>
                <w:szCs w:val="20"/>
              </w:rPr>
              <w:t>Reverse Osmosis Water Purification System</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0C4F46"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C4F46">
              <w:rPr>
                <w:rFonts w:ascii="Arial Narrow" w:hAnsi="Arial Narrow"/>
                <w:sz w:val="20"/>
                <w:lang w:val="en-GB"/>
              </w:rPr>
            </w:r>
            <w:r w:rsidR="000C4F4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4D44E2">
              <w:rPr>
                <w:rFonts w:ascii="Arial Narrow" w:hAnsi="Arial Narrow"/>
                <w:b/>
                <w:sz w:val="22"/>
                <w:szCs w:val="22"/>
              </w:rPr>
              <w:t>Bid number: RFQ No: - 0069528</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4D44E2">
              <w:rPr>
                <w:rFonts w:ascii="Arial Narrow" w:hAnsi="Arial Narrow"/>
                <w:b/>
                <w:sz w:val="22"/>
                <w:szCs w:val="22"/>
              </w:rPr>
              <w:t>22 August</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proofErr w:type="gramStart"/>
      <w:r w:rsidR="004D44E2">
        <w:rPr>
          <w:rFonts w:ascii="Arial Narrow" w:hAnsi="Arial Narrow"/>
          <w:b/>
          <w:sz w:val="22"/>
          <w:szCs w:val="22"/>
        </w:rPr>
        <w:t>1</w:t>
      </w:r>
      <w:r w:rsidR="00263D58" w:rsidRPr="00263D58">
        <w:rPr>
          <w:rFonts w:ascii="Calibri" w:eastAsia="Arial Unicode MS" w:hAnsi="Calibri" w:cs="Arial Unicode MS"/>
          <w:b/>
        </w:rPr>
        <w:t xml:space="preserve">  </w:t>
      </w:r>
      <w:r w:rsidR="004D44E2">
        <w:rPr>
          <w:rFonts w:ascii="Calibri" w:eastAsia="Arial Unicode MS" w:hAnsi="Calibri" w:cs="Arial Unicode MS"/>
          <w:b/>
        </w:rPr>
        <w:tab/>
      </w:r>
      <w:proofErr w:type="gramEnd"/>
      <w:r w:rsidR="004D44E2">
        <w:rPr>
          <w:rFonts w:ascii="Calibri" w:eastAsia="Arial Unicode MS" w:hAnsi="Calibri" w:cs="Arial Unicode MS"/>
          <w:b/>
        </w:rPr>
        <w:t>Reverse Osmosis Water Purification System</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263D58" w:rsidRPr="001A5053" w:rsidRDefault="004D44E2" w:rsidP="002B6383">
      <w:pPr>
        <w:spacing w:line="360" w:lineRule="auto"/>
        <w:rPr>
          <w:rFonts w:ascii="Calibri" w:eastAsia="Arial Unicode MS" w:hAnsi="Calibri" w:cs="Arial Unicode MS"/>
          <w:b/>
          <w:sz w:val="28"/>
          <w:szCs w:val="28"/>
        </w:rPr>
      </w:pPr>
      <w:r w:rsidRPr="004D44E2">
        <w:rPr>
          <w:rFonts w:ascii="Calibri" w:eastAsia="Arial Unicode MS" w:hAnsi="Calibri" w:cs="Arial Unicode MS"/>
          <w:b/>
          <w:sz w:val="28"/>
          <w:szCs w:val="28"/>
        </w:rPr>
        <w:lastRenderedPageBreak/>
        <w:drawing>
          <wp:inline distT="0" distB="0" distL="0" distR="0" wp14:anchorId="526A1C73" wp14:editId="2BFD3CA5">
            <wp:extent cx="6589395" cy="926655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89395" cy="9266555"/>
                    </a:xfrm>
                    <a:prstGeom prst="rect">
                      <a:avLst/>
                    </a:prstGeom>
                  </pic:spPr>
                </pic:pic>
              </a:graphicData>
            </a:graphic>
          </wp:inline>
        </w:drawing>
      </w:r>
      <w:bookmarkStart w:id="11" w:name="_GoBack"/>
      <w:bookmarkEnd w:id="11"/>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F46" w:rsidRDefault="000C4F46">
      <w:r>
        <w:separator/>
      </w:r>
    </w:p>
  </w:endnote>
  <w:endnote w:type="continuationSeparator" w:id="0">
    <w:p w:rsidR="000C4F46" w:rsidRDefault="000C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0C4F46">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D44E2">
      <w:rPr>
        <w:rStyle w:val="PageNumber"/>
        <w:rFonts w:ascii="Arial" w:hAnsi="Arial" w:cs="Arial"/>
        <w:noProof/>
        <w:sz w:val="18"/>
        <w:szCs w:val="18"/>
      </w:rPr>
      <w:t>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F46" w:rsidRDefault="000C4F46">
      <w:r>
        <w:separator/>
      </w:r>
    </w:p>
  </w:footnote>
  <w:footnote w:type="continuationSeparator" w:id="0">
    <w:p w:rsidR="000C4F46" w:rsidRDefault="000C4F46">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A42805">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4D44E2">
            <w:rPr>
              <w:rFonts w:ascii="Arial Narrow" w:hAnsi="Arial Narrow" w:cs="Arial"/>
              <w:b/>
              <w:color w:val="000000"/>
              <w:sz w:val="16"/>
              <w:szCs w:val="16"/>
            </w:rPr>
            <w:t>RFQ no. 0069528 – Reverse Osmosis Water Purification System</w:t>
          </w:r>
        </w:p>
      </w:tc>
    </w:tr>
  </w:tbl>
  <w:p w:rsidR="000E16B7" w:rsidRPr="00A90F6B" w:rsidRDefault="000C4F46"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8A1EC63"/>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4D86-840B-41DC-8E01-FD4A0CCD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10196</Words>
  <Characters>58121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2023-08-12T12:54:00Z</dcterms:created>
  <dcterms:modified xsi:type="dcterms:W3CDTF">2023-08-12T13:01:00Z</dcterms:modified>
</cp:coreProperties>
</file>